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7720" w14:textId="5DD1AC04" w:rsidR="001D4E50" w:rsidRDefault="001D4E50" w:rsidP="001D4E50">
      <w:pPr>
        <w:tabs>
          <w:tab w:val="left" w:pos="-720"/>
          <w:tab w:val="left" w:pos="0"/>
        </w:tabs>
        <w:suppressAutoHyphens/>
        <w:ind w:left="720" w:hanging="720"/>
        <w:rPr>
          <w:rFonts w:ascii="Bookman Old Style" w:hAnsi="Bookman Old Style"/>
          <w:b/>
          <w:bCs/>
          <w:spacing w:val="-3"/>
          <w:sz w:val="22"/>
          <w:szCs w:val="22"/>
        </w:rPr>
      </w:pPr>
      <w:r w:rsidRPr="00902FF7">
        <w:rPr>
          <w:rFonts w:ascii="Bookman Old Style" w:hAnsi="Bookman Old Style"/>
          <w:spacing w:val="-3"/>
          <w:szCs w:val="24"/>
        </w:rPr>
        <w:t>AGENCY UMBRELLA-UNIT NUMBER:</w:t>
      </w:r>
      <w:r w:rsidRPr="00A424EC">
        <w:rPr>
          <w:rFonts w:ascii="Bookman Old Style" w:hAnsi="Bookman Old Style"/>
          <w:b/>
          <w:bCs/>
          <w:spacing w:val="-3"/>
          <w:sz w:val="22"/>
          <w:szCs w:val="22"/>
        </w:rPr>
        <w:t xml:space="preserve"> </w:t>
      </w:r>
      <w:r w:rsidR="00A424EC">
        <w:rPr>
          <w:rFonts w:ascii="Bookman Old Style" w:hAnsi="Bookman Old Style"/>
          <w:b/>
          <w:bCs/>
          <w:spacing w:val="-3"/>
          <w:sz w:val="22"/>
          <w:szCs w:val="22"/>
        </w:rPr>
        <w:t>17-</w:t>
      </w:r>
      <w:r w:rsidR="00145267">
        <w:rPr>
          <w:rFonts w:ascii="Bookman Old Style" w:hAnsi="Bookman Old Style"/>
          <w:b/>
          <w:bCs/>
          <w:spacing w:val="-3"/>
          <w:sz w:val="22"/>
          <w:szCs w:val="22"/>
        </w:rPr>
        <w:t>387</w:t>
      </w:r>
    </w:p>
    <w:p w14:paraId="0B7CB23D" w14:textId="3A02D697" w:rsidR="001D4E50" w:rsidRPr="00902FF7" w:rsidRDefault="001D4E50" w:rsidP="001D4E50">
      <w:pPr>
        <w:tabs>
          <w:tab w:val="left" w:pos="-720"/>
          <w:tab w:val="left" w:pos="0"/>
        </w:tabs>
        <w:suppressAutoHyphens/>
        <w:ind w:left="720" w:hanging="720"/>
        <w:rPr>
          <w:rFonts w:ascii="Bookman Old Style" w:hAnsi="Bookman Old Style"/>
          <w:spacing w:val="-3"/>
          <w:szCs w:val="24"/>
        </w:rPr>
      </w:pPr>
      <w:r w:rsidRPr="00902FF7">
        <w:rPr>
          <w:rFonts w:ascii="Bookman Old Style" w:hAnsi="Bookman Old Style"/>
          <w:spacing w:val="-3"/>
          <w:szCs w:val="24"/>
        </w:rPr>
        <w:t xml:space="preserve">AGENCY NAME: </w:t>
      </w:r>
      <w:r w:rsidR="00145267">
        <w:rPr>
          <w:rFonts w:ascii="Bookman Old Style" w:hAnsi="Bookman Old Style"/>
          <w:b/>
          <w:spacing w:val="-3"/>
          <w:szCs w:val="24"/>
        </w:rPr>
        <w:t>State Pilotage Commission</w:t>
      </w:r>
    </w:p>
    <w:p w14:paraId="49CE76B2" w14:textId="77777777" w:rsidR="001D4E50" w:rsidRDefault="001D4E50" w:rsidP="001D4E50">
      <w:pPr>
        <w:tabs>
          <w:tab w:val="left" w:pos="-720"/>
          <w:tab w:val="left" w:pos="1440"/>
          <w:tab w:val="left" w:pos="1800"/>
        </w:tabs>
        <w:suppressAutoHyphens/>
        <w:ind w:left="1800" w:right="-180" w:hanging="1800"/>
        <w:rPr>
          <w:rFonts w:ascii="Bookman Old Style" w:hAnsi="Bookman Old Style"/>
          <w:spacing w:val="-3"/>
          <w:sz w:val="22"/>
          <w:szCs w:val="22"/>
        </w:rPr>
      </w:pPr>
    </w:p>
    <w:p w14:paraId="10AC6EC5" w14:textId="6F1937EB" w:rsidR="001D4E50" w:rsidRPr="00902FF7" w:rsidRDefault="001D4E50" w:rsidP="001D4E50">
      <w:pPr>
        <w:tabs>
          <w:tab w:val="left" w:pos="-72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b/>
          <w:spacing w:val="-3"/>
          <w:szCs w:val="24"/>
        </w:rPr>
      </w:pPr>
      <w:r w:rsidRPr="00902FF7">
        <w:rPr>
          <w:rFonts w:ascii="Bookman Old Style" w:hAnsi="Bookman Old Style"/>
          <w:spacing w:val="-3"/>
          <w:szCs w:val="24"/>
        </w:rPr>
        <w:t>CONTACT INFORMATION FOR THE AGENCY:</w:t>
      </w:r>
      <w:r w:rsidR="00A424EC" w:rsidRPr="00902FF7">
        <w:rPr>
          <w:rFonts w:ascii="Bookman Old Style" w:hAnsi="Bookman Old Style"/>
          <w:spacing w:val="-3"/>
          <w:szCs w:val="24"/>
        </w:rPr>
        <w:tab/>
      </w:r>
      <w:r w:rsidR="00423005">
        <w:rPr>
          <w:rFonts w:ascii="Bookman Old Style" w:hAnsi="Bookman Old Style"/>
          <w:b/>
          <w:spacing w:val="-3"/>
          <w:szCs w:val="24"/>
        </w:rPr>
        <w:t>Matthew Burns</w:t>
      </w:r>
    </w:p>
    <w:p w14:paraId="422248D1" w14:textId="15E02303" w:rsidR="001D4E50" w:rsidRPr="00377C7A" w:rsidRDefault="001D4E50" w:rsidP="001D4E50">
      <w:pPr>
        <w:tabs>
          <w:tab w:val="left" w:pos="-72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                                                                          </w:t>
      </w:r>
      <w:r w:rsidR="00A424EC">
        <w:rPr>
          <w:rFonts w:ascii="Bookman Old Style" w:hAnsi="Bookman Old Style"/>
          <w:spacing w:val="-3"/>
          <w:sz w:val="22"/>
          <w:szCs w:val="22"/>
        </w:rPr>
        <w:tab/>
      </w:r>
      <w:r w:rsidR="00902FF7">
        <w:rPr>
          <w:rFonts w:ascii="Bookman Old Style" w:hAnsi="Bookman Old Style"/>
          <w:spacing w:val="-3"/>
          <w:sz w:val="22"/>
          <w:szCs w:val="22"/>
        </w:rPr>
        <w:tab/>
      </w:r>
      <w:r w:rsidR="00A424EC" w:rsidRPr="00377C7A">
        <w:rPr>
          <w:rFonts w:ascii="Bookman Old Style" w:hAnsi="Bookman Old Style"/>
          <w:spacing w:val="-3"/>
          <w:sz w:val="22"/>
          <w:szCs w:val="22"/>
        </w:rPr>
        <w:t>1</w:t>
      </w:r>
      <w:r w:rsidRPr="00377C7A">
        <w:rPr>
          <w:rFonts w:ascii="Bookman Old Style" w:hAnsi="Bookman Old Style"/>
          <w:spacing w:val="-3"/>
          <w:sz w:val="22"/>
          <w:szCs w:val="22"/>
        </w:rPr>
        <w:t xml:space="preserve">6 SHS </w:t>
      </w:r>
    </w:p>
    <w:p w14:paraId="38505E2E" w14:textId="52ABD5EC" w:rsidR="001D4E50" w:rsidRPr="00377C7A" w:rsidRDefault="001D4E50" w:rsidP="001D4E50">
      <w:pPr>
        <w:tabs>
          <w:tab w:val="left" w:pos="-72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  <w:r w:rsidRPr="00377C7A">
        <w:rPr>
          <w:rFonts w:ascii="Bookman Old Style" w:hAnsi="Bookman Old Style"/>
          <w:spacing w:val="-3"/>
          <w:sz w:val="22"/>
          <w:szCs w:val="22"/>
        </w:rPr>
        <w:t xml:space="preserve">                                                                           </w:t>
      </w:r>
      <w:r w:rsidR="00902FF7" w:rsidRPr="00377C7A">
        <w:rPr>
          <w:rFonts w:ascii="Bookman Old Style" w:hAnsi="Bookman Old Style"/>
          <w:spacing w:val="-3"/>
          <w:sz w:val="22"/>
          <w:szCs w:val="22"/>
        </w:rPr>
        <w:tab/>
      </w:r>
      <w:r w:rsidRPr="00377C7A">
        <w:rPr>
          <w:rFonts w:ascii="Bookman Old Style" w:hAnsi="Bookman Old Style"/>
          <w:spacing w:val="-3"/>
          <w:sz w:val="22"/>
          <w:szCs w:val="22"/>
        </w:rPr>
        <w:t>Augusta, ME 04333-0016</w:t>
      </w:r>
    </w:p>
    <w:p w14:paraId="4C0E0502" w14:textId="77777777" w:rsidR="00377C7A" w:rsidRPr="00377C7A" w:rsidRDefault="00902FF7" w:rsidP="001D4E50">
      <w:pPr>
        <w:tabs>
          <w:tab w:val="left" w:pos="-72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  <w:r w:rsidRPr="00377C7A">
        <w:rPr>
          <w:rFonts w:ascii="Bookman Old Style" w:hAnsi="Bookman Old Style"/>
          <w:spacing w:val="-3"/>
          <w:sz w:val="22"/>
          <w:szCs w:val="22"/>
        </w:rPr>
        <w:tab/>
      </w:r>
      <w:r w:rsidRPr="00377C7A">
        <w:rPr>
          <w:rFonts w:ascii="Bookman Old Style" w:hAnsi="Bookman Old Style"/>
          <w:spacing w:val="-3"/>
          <w:sz w:val="22"/>
          <w:szCs w:val="22"/>
        </w:rPr>
        <w:tab/>
      </w:r>
      <w:r w:rsidRPr="00377C7A">
        <w:rPr>
          <w:rFonts w:ascii="Bookman Old Style" w:hAnsi="Bookman Old Style"/>
          <w:spacing w:val="-3"/>
          <w:sz w:val="22"/>
          <w:szCs w:val="22"/>
        </w:rPr>
        <w:tab/>
      </w:r>
      <w:r w:rsidRPr="00377C7A">
        <w:rPr>
          <w:rFonts w:ascii="Bookman Old Style" w:hAnsi="Bookman Old Style"/>
          <w:spacing w:val="-3"/>
          <w:sz w:val="22"/>
          <w:szCs w:val="22"/>
        </w:rPr>
        <w:tab/>
      </w:r>
      <w:r w:rsidRPr="00377C7A">
        <w:rPr>
          <w:rFonts w:ascii="Bookman Old Style" w:hAnsi="Bookman Old Style"/>
          <w:spacing w:val="-3"/>
          <w:sz w:val="22"/>
          <w:szCs w:val="22"/>
        </w:rPr>
        <w:tab/>
      </w:r>
      <w:r w:rsidRPr="00377C7A">
        <w:rPr>
          <w:rFonts w:ascii="Bookman Old Style" w:hAnsi="Bookman Old Style"/>
          <w:spacing w:val="-3"/>
          <w:sz w:val="22"/>
          <w:szCs w:val="22"/>
        </w:rPr>
        <w:tab/>
      </w:r>
      <w:r w:rsidRPr="00377C7A">
        <w:rPr>
          <w:rFonts w:ascii="Bookman Old Style" w:hAnsi="Bookman Old Style"/>
          <w:spacing w:val="-3"/>
          <w:sz w:val="22"/>
          <w:szCs w:val="22"/>
        </w:rPr>
        <w:tab/>
      </w:r>
      <w:r w:rsidRPr="00377C7A">
        <w:rPr>
          <w:rFonts w:ascii="Bookman Old Style" w:hAnsi="Bookman Old Style"/>
          <w:spacing w:val="-3"/>
          <w:sz w:val="22"/>
          <w:szCs w:val="22"/>
        </w:rPr>
        <w:tab/>
      </w:r>
      <w:r w:rsidR="001D4E50" w:rsidRPr="00377C7A">
        <w:rPr>
          <w:rFonts w:ascii="Bookman Old Style" w:hAnsi="Bookman Old Style"/>
          <w:spacing w:val="-3"/>
          <w:sz w:val="22"/>
          <w:szCs w:val="22"/>
        </w:rPr>
        <w:t>207-624-3</w:t>
      </w:r>
      <w:r w:rsidR="00377C7A" w:rsidRPr="00377C7A">
        <w:rPr>
          <w:rFonts w:ascii="Bookman Old Style" w:hAnsi="Bookman Old Style"/>
          <w:spacing w:val="-3"/>
          <w:sz w:val="22"/>
          <w:szCs w:val="22"/>
        </w:rPr>
        <w:t>020</w:t>
      </w:r>
    </w:p>
    <w:p w14:paraId="362B8A9D" w14:textId="1C2B3E62" w:rsidR="001D4E50" w:rsidRPr="00377C7A" w:rsidRDefault="00377C7A" w:rsidP="001D4E50">
      <w:pPr>
        <w:tabs>
          <w:tab w:val="left" w:pos="-72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  <w:r w:rsidRPr="00377C7A">
        <w:rPr>
          <w:rFonts w:ascii="Bookman Old Style" w:hAnsi="Bookman Old Style"/>
          <w:spacing w:val="-3"/>
          <w:sz w:val="22"/>
          <w:szCs w:val="22"/>
        </w:rPr>
        <w:tab/>
      </w:r>
      <w:r w:rsidRPr="00377C7A">
        <w:rPr>
          <w:rFonts w:ascii="Bookman Old Style" w:hAnsi="Bookman Old Style"/>
          <w:spacing w:val="-3"/>
          <w:sz w:val="22"/>
          <w:szCs w:val="22"/>
        </w:rPr>
        <w:tab/>
      </w:r>
      <w:r w:rsidRPr="00377C7A">
        <w:rPr>
          <w:rFonts w:ascii="Bookman Old Style" w:hAnsi="Bookman Old Style"/>
          <w:spacing w:val="-3"/>
          <w:sz w:val="22"/>
          <w:szCs w:val="22"/>
        </w:rPr>
        <w:tab/>
      </w:r>
      <w:r w:rsidRPr="00377C7A">
        <w:rPr>
          <w:rFonts w:ascii="Bookman Old Style" w:hAnsi="Bookman Old Style"/>
          <w:spacing w:val="-3"/>
          <w:sz w:val="22"/>
          <w:szCs w:val="22"/>
        </w:rPr>
        <w:tab/>
      </w:r>
      <w:r w:rsidRPr="00377C7A">
        <w:rPr>
          <w:rFonts w:ascii="Bookman Old Style" w:hAnsi="Bookman Old Style"/>
          <w:spacing w:val="-3"/>
          <w:sz w:val="22"/>
          <w:szCs w:val="22"/>
        </w:rPr>
        <w:tab/>
      </w:r>
      <w:r w:rsidRPr="00377C7A">
        <w:rPr>
          <w:rFonts w:ascii="Bookman Old Style" w:hAnsi="Bookman Old Style"/>
          <w:spacing w:val="-3"/>
          <w:sz w:val="22"/>
          <w:szCs w:val="22"/>
        </w:rPr>
        <w:tab/>
      </w:r>
      <w:r w:rsidRPr="00377C7A">
        <w:rPr>
          <w:rFonts w:ascii="Bookman Old Style" w:hAnsi="Bookman Old Style"/>
          <w:spacing w:val="-3"/>
          <w:sz w:val="22"/>
          <w:szCs w:val="22"/>
        </w:rPr>
        <w:tab/>
      </w:r>
      <w:r w:rsidRPr="00377C7A">
        <w:rPr>
          <w:rFonts w:ascii="Bookman Old Style" w:hAnsi="Bookman Old Style"/>
          <w:spacing w:val="-3"/>
          <w:sz w:val="22"/>
          <w:szCs w:val="22"/>
        </w:rPr>
        <w:tab/>
      </w:r>
      <w:r w:rsidR="00A424EC" w:rsidRPr="00377C7A">
        <w:rPr>
          <w:rFonts w:ascii="Bookman Old Style" w:hAnsi="Bookman Old Style"/>
          <w:spacing w:val="-3"/>
          <w:sz w:val="22"/>
          <w:szCs w:val="22"/>
        </w:rPr>
        <w:t>anne.m.pare</w:t>
      </w:r>
      <w:r w:rsidR="00CF0433" w:rsidRPr="00377C7A">
        <w:rPr>
          <w:rFonts w:ascii="Bookman Old Style" w:hAnsi="Bookman Old Style"/>
        </w:rPr>
        <w:t>@maine.gov</w:t>
      </w:r>
    </w:p>
    <w:p w14:paraId="3F717E01" w14:textId="77777777" w:rsidR="001D4E50" w:rsidRPr="00A13051" w:rsidRDefault="001D4E50" w:rsidP="001D4E50">
      <w:pPr>
        <w:tabs>
          <w:tab w:val="left" w:pos="-72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</w:p>
    <w:p w14:paraId="7FFBC573" w14:textId="616B78C1" w:rsidR="001D4E50" w:rsidRPr="00377C7A" w:rsidRDefault="001D4E50" w:rsidP="00377C7A">
      <w:pPr>
        <w:tabs>
          <w:tab w:val="left" w:pos="-720"/>
          <w:tab w:val="left" w:pos="0"/>
        </w:tabs>
        <w:suppressAutoHyphens/>
        <w:rPr>
          <w:rFonts w:ascii="Bookman Old Style" w:hAnsi="Bookman Old Style"/>
          <w:spacing w:val="-3"/>
          <w:szCs w:val="24"/>
        </w:rPr>
      </w:pPr>
      <w:r w:rsidRPr="00377C7A">
        <w:rPr>
          <w:rFonts w:ascii="Bookman Old Style" w:hAnsi="Bookman Old Style"/>
          <w:b/>
          <w:spacing w:val="-3"/>
          <w:szCs w:val="24"/>
        </w:rPr>
        <w:t>EMERGENCY RULES ADOPTED SINCE THE LAST REGULATORY AGENDA</w:t>
      </w:r>
      <w:r w:rsidR="00522647" w:rsidRPr="00377C7A">
        <w:rPr>
          <w:rFonts w:ascii="Bookman Old Style" w:hAnsi="Bookman Old Style"/>
          <w:spacing w:val="-3"/>
          <w:szCs w:val="24"/>
        </w:rPr>
        <w:t>:</w:t>
      </w:r>
      <w:r w:rsidR="00A424EC" w:rsidRPr="00377C7A">
        <w:rPr>
          <w:rFonts w:ascii="Bookman Old Style" w:hAnsi="Bookman Old Style"/>
          <w:spacing w:val="-3"/>
          <w:szCs w:val="24"/>
        </w:rPr>
        <w:t xml:space="preserve"> </w:t>
      </w:r>
      <w:r w:rsidR="00B434BC">
        <w:rPr>
          <w:rFonts w:ascii="Bookman Old Style" w:hAnsi="Bookman Old Style"/>
          <w:spacing w:val="-3"/>
          <w:szCs w:val="24"/>
        </w:rPr>
        <w:t>None.</w:t>
      </w:r>
    </w:p>
    <w:p w14:paraId="78D2CBDA" w14:textId="77777777" w:rsidR="001D4E50" w:rsidRPr="00377C7A" w:rsidRDefault="001D4E50" w:rsidP="001D4E50">
      <w:pPr>
        <w:tabs>
          <w:tab w:val="left" w:pos="-720"/>
        </w:tabs>
        <w:suppressAutoHyphens/>
        <w:rPr>
          <w:rFonts w:ascii="Bookman Old Style" w:hAnsi="Bookman Old Style"/>
          <w:spacing w:val="-3"/>
          <w:szCs w:val="24"/>
        </w:rPr>
      </w:pPr>
    </w:p>
    <w:p w14:paraId="49E36CCC" w14:textId="7C4FCCEF" w:rsidR="001D4E50" w:rsidRPr="00377C7A" w:rsidRDefault="001D4E50" w:rsidP="001D4E50">
      <w:pPr>
        <w:tabs>
          <w:tab w:val="left" w:pos="-720"/>
          <w:tab w:val="left" w:pos="0"/>
        </w:tabs>
        <w:suppressAutoHyphens/>
        <w:rPr>
          <w:rFonts w:ascii="Bookman Old Style" w:hAnsi="Bookman Old Style"/>
          <w:spacing w:val="-3"/>
          <w:szCs w:val="24"/>
        </w:rPr>
      </w:pPr>
      <w:r w:rsidRPr="00377C7A">
        <w:rPr>
          <w:rFonts w:ascii="Bookman Old Style" w:hAnsi="Bookman Old Style"/>
          <w:b/>
          <w:spacing w:val="-3"/>
          <w:szCs w:val="24"/>
        </w:rPr>
        <w:t xml:space="preserve">EXPECTED </w:t>
      </w:r>
      <w:r w:rsidR="00CF0433" w:rsidRPr="00377C7A">
        <w:rPr>
          <w:rFonts w:ascii="Bookman Old Style" w:hAnsi="Bookman Old Style"/>
          <w:b/>
          <w:spacing w:val="-3"/>
          <w:szCs w:val="24"/>
        </w:rPr>
        <w:t>202</w:t>
      </w:r>
      <w:r w:rsidR="009121BD">
        <w:rPr>
          <w:rFonts w:ascii="Bookman Old Style" w:hAnsi="Bookman Old Style"/>
          <w:b/>
          <w:spacing w:val="-3"/>
          <w:szCs w:val="24"/>
        </w:rPr>
        <w:t>5</w:t>
      </w:r>
      <w:r w:rsidR="00CF0433" w:rsidRPr="00377C7A">
        <w:rPr>
          <w:rFonts w:ascii="Bookman Old Style" w:hAnsi="Bookman Old Style"/>
          <w:b/>
          <w:spacing w:val="-3"/>
          <w:szCs w:val="24"/>
        </w:rPr>
        <w:t>-202</w:t>
      </w:r>
      <w:r w:rsidR="009121BD">
        <w:rPr>
          <w:rFonts w:ascii="Bookman Old Style" w:hAnsi="Bookman Old Style"/>
          <w:b/>
          <w:spacing w:val="-3"/>
          <w:szCs w:val="24"/>
        </w:rPr>
        <w:t>6</w:t>
      </w:r>
      <w:r w:rsidRPr="00377C7A">
        <w:rPr>
          <w:rFonts w:ascii="Bookman Old Style" w:hAnsi="Bookman Old Style"/>
          <w:b/>
          <w:spacing w:val="-3"/>
          <w:szCs w:val="24"/>
        </w:rPr>
        <w:t xml:space="preserve"> RULEMAKING ACTIVITY</w:t>
      </w:r>
      <w:r w:rsidRPr="00377C7A">
        <w:rPr>
          <w:rFonts w:ascii="Bookman Old Style" w:hAnsi="Bookman Old Style"/>
          <w:spacing w:val="-3"/>
          <w:szCs w:val="24"/>
        </w:rPr>
        <w:t xml:space="preserve"> </w:t>
      </w:r>
    </w:p>
    <w:p w14:paraId="34D198AA" w14:textId="77777777" w:rsidR="001D4E50" w:rsidRPr="00377C7A" w:rsidRDefault="001D4E50" w:rsidP="001D4E50">
      <w:pPr>
        <w:tabs>
          <w:tab w:val="left" w:pos="-720"/>
          <w:tab w:val="left" w:pos="0"/>
        </w:tabs>
        <w:suppressAutoHyphens/>
        <w:rPr>
          <w:rFonts w:ascii="Bookman Old Style" w:hAnsi="Bookman Old Style"/>
          <w:spacing w:val="-3"/>
          <w:szCs w:val="24"/>
        </w:rPr>
      </w:pPr>
    </w:p>
    <w:p w14:paraId="10F25BD7" w14:textId="77777777" w:rsidR="00227D83" w:rsidRDefault="00227D83" w:rsidP="00227D83">
      <w:pPr>
        <w:rPr>
          <w:rFonts w:ascii="Bookman Old Style" w:hAnsi="Bookman Old Style"/>
          <w:spacing w:val="-3"/>
        </w:rPr>
      </w:pPr>
    </w:p>
    <w:p w14:paraId="25A372DB" w14:textId="3EAAED2E" w:rsidR="0064068D" w:rsidRDefault="0064068D" w:rsidP="00A765D0">
      <w:pPr>
        <w:ind w:left="720"/>
        <w:rPr>
          <w:rFonts w:ascii="Bookman Old Style" w:hAnsi="Bookman Old Style"/>
          <w:snapToGrid/>
          <w:spacing w:val="-3"/>
          <w:sz w:val="22"/>
        </w:rPr>
      </w:pPr>
      <w:r>
        <w:rPr>
          <w:rFonts w:ascii="Bookman Old Style" w:hAnsi="Bookman Old Style"/>
          <w:b/>
          <w:bCs/>
          <w:spacing w:val="-3"/>
        </w:rPr>
        <w:t>CHAPTER NUMBER AND TITLE</w:t>
      </w:r>
      <w:r>
        <w:rPr>
          <w:rFonts w:ascii="Bookman Old Style" w:hAnsi="Bookman Old Style"/>
          <w:spacing w:val="-3"/>
        </w:rPr>
        <w:t>:</w:t>
      </w:r>
      <w:r w:rsidR="00393C75">
        <w:rPr>
          <w:rFonts w:ascii="Bookman Old Style" w:hAnsi="Bookman Old Style"/>
          <w:spacing w:val="-3"/>
        </w:rPr>
        <w:t xml:space="preserve"> Chapter </w:t>
      </w:r>
      <w:r w:rsidR="00D4334C">
        <w:rPr>
          <w:rFonts w:ascii="Bookman Old Style" w:hAnsi="Bookman Old Style"/>
          <w:spacing w:val="-3"/>
        </w:rPr>
        <w:t>2</w:t>
      </w:r>
      <w:r>
        <w:rPr>
          <w:rFonts w:ascii="Bookman Old Style" w:hAnsi="Bookman Old Style"/>
          <w:spacing w:val="-3"/>
        </w:rPr>
        <w:t xml:space="preserve">, </w:t>
      </w:r>
      <w:r w:rsidR="00D4334C">
        <w:rPr>
          <w:rFonts w:ascii="Bookman Old Style" w:hAnsi="Bookman Old Style"/>
          <w:spacing w:val="-3"/>
        </w:rPr>
        <w:t>Pilotage Rates</w:t>
      </w:r>
      <w:r w:rsidR="000D073C">
        <w:rPr>
          <w:rFonts w:ascii="Bookman Old Style" w:hAnsi="Bookman Old Style"/>
          <w:spacing w:val="-3"/>
        </w:rPr>
        <w:t>.</w:t>
      </w:r>
    </w:p>
    <w:p w14:paraId="0A7A0D59" w14:textId="1A6EB93B" w:rsidR="0064068D" w:rsidRPr="007310E5" w:rsidRDefault="0064068D" w:rsidP="00740E30">
      <w:pPr>
        <w:ind w:left="1440" w:hanging="720"/>
        <w:rPr>
          <w:rFonts w:ascii="Bookman Old Style" w:hAnsi="Bookman Old Style"/>
          <w:snapToGrid/>
          <w:spacing w:val="-3"/>
          <w:sz w:val="22"/>
        </w:rPr>
      </w:pPr>
      <w:r>
        <w:rPr>
          <w:rFonts w:ascii="Bookman Old Style" w:hAnsi="Bookman Old Style"/>
          <w:spacing w:val="-3"/>
        </w:rPr>
        <w:t xml:space="preserve">STATUTORY BASIS: </w:t>
      </w:r>
      <w:r w:rsidR="00D75EC1">
        <w:rPr>
          <w:rFonts w:ascii="Bookman Old Style" w:hAnsi="Bookman Old Style"/>
          <w:spacing w:val="-3"/>
        </w:rPr>
        <w:t>38</w:t>
      </w:r>
      <w:r>
        <w:rPr>
          <w:rFonts w:ascii="Bookman Old Style" w:hAnsi="Bookman Old Style"/>
          <w:spacing w:val="-3"/>
        </w:rPr>
        <w:t xml:space="preserve"> M.R.S. §</w:t>
      </w:r>
      <w:r w:rsidR="00D73970">
        <w:rPr>
          <w:rFonts w:ascii="Bookman Old Style" w:hAnsi="Bookman Old Style"/>
          <w:spacing w:val="-3"/>
        </w:rPr>
        <w:t>90</w:t>
      </w:r>
      <w:r>
        <w:rPr>
          <w:rFonts w:ascii="Bookman Old Style" w:hAnsi="Bookman Old Style"/>
          <w:spacing w:val="-3"/>
        </w:rPr>
        <w:t>.</w:t>
      </w:r>
    </w:p>
    <w:p w14:paraId="075EB9A2" w14:textId="16F3B7DD" w:rsidR="0064068D" w:rsidRDefault="0064068D" w:rsidP="00A765D0">
      <w:pPr>
        <w:ind w:left="720"/>
        <w:rPr>
          <w:rFonts w:ascii="Bookman Old Style" w:hAnsi="Bookman Old Style"/>
          <w:spacing w:val="-3"/>
        </w:rPr>
      </w:pPr>
      <w:bookmarkStart w:id="0" w:name="_Hlk171932178"/>
      <w:r>
        <w:rPr>
          <w:rFonts w:ascii="Bookman Old Style" w:hAnsi="Bookman Old Style"/>
          <w:spacing w:val="-3"/>
        </w:rPr>
        <w:t>PURPOSE:</w:t>
      </w:r>
      <w:r w:rsidR="00AC0ADB">
        <w:rPr>
          <w:rFonts w:ascii="Bookman Old Style" w:hAnsi="Bookman Old Style"/>
          <w:spacing w:val="-3"/>
        </w:rPr>
        <w:t xml:space="preserve"> </w:t>
      </w:r>
      <w:r w:rsidR="00AA23A9">
        <w:rPr>
          <w:rFonts w:ascii="Bookman Old Style" w:hAnsi="Bookman Old Style"/>
          <w:spacing w:val="-3"/>
        </w:rPr>
        <w:t>Establish new rates of pilotage for subject vessels</w:t>
      </w:r>
      <w:r w:rsidR="00B73EEB" w:rsidRPr="00B73EEB">
        <w:rPr>
          <w:rFonts w:ascii="Bookman Old Style" w:hAnsi="Bookman Old Style"/>
          <w:spacing w:val="-3"/>
        </w:rPr>
        <w:t>.</w:t>
      </w:r>
    </w:p>
    <w:bookmarkEnd w:id="0"/>
    <w:p w14:paraId="580430B6" w14:textId="3C61A432" w:rsidR="0064068D" w:rsidRDefault="0064068D" w:rsidP="0064068D">
      <w:pPr>
        <w:ind w:firstLine="720"/>
        <w:rPr>
          <w:rFonts w:ascii="Bookman Old Style" w:hAnsi="Bookman Old Style"/>
          <w:spacing w:val="-3"/>
        </w:rPr>
      </w:pPr>
      <w:r>
        <w:rPr>
          <w:rFonts w:ascii="Bookman Old Style" w:hAnsi="Bookman Old Style"/>
          <w:spacing w:val="-3"/>
        </w:rPr>
        <w:t>SCHEDULE FOR ADOPTION:</w:t>
      </w:r>
      <w:r w:rsidR="00B73EEB">
        <w:rPr>
          <w:rFonts w:ascii="Bookman Old Style" w:hAnsi="Bookman Old Style"/>
          <w:spacing w:val="-3"/>
        </w:rPr>
        <w:t xml:space="preserve"> </w:t>
      </w:r>
      <w:r w:rsidR="00365478">
        <w:rPr>
          <w:rFonts w:ascii="Bookman Old Style" w:hAnsi="Bookman Old Style"/>
          <w:spacing w:val="-3"/>
        </w:rPr>
        <w:t>Spring</w:t>
      </w:r>
      <w:r w:rsidR="00B73EEB">
        <w:rPr>
          <w:rFonts w:ascii="Bookman Old Style" w:hAnsi="Bookman Old Style"/>
          <w:spacing w:val="-3"/>
        </w:rPr>
        <w:t xml:space="preserve"> 202</w:t>
      </w:r>
      <w:r w:rsidR="009121BD">
        <w:rPr>
          <w:rFonts w:ascii="Bookman Old Style" w:hAnsi="Bookman Old Style"/>
          <w:spacing w:val="-3"/>
        </w:rPr>
        <w:t>6</w:t>
      </w:r>
      <w:r>
        <w:rPr>
          <w:rFonts w:ascii="Bookman Old Style" w:hAnsi="Bookman Old Style"/>
          <w:spacing w:val="-3"/>
        </w:rPr>
        <w:t>.</w:t>
      </w:r>
    </w:p>
    <w:p w14:paraId="33CDA8CC" w14:textId="6F51CA0B" w:rsidR="0064068D" w:rsidRDefault="0064068D" w:rsidP="00A765D0">
      <w:pPr>
        <w:ind w:left="720"/>
        <w:rPr>
          <w:rFonts w:ascii="Bookman Old Style" w:hAnsi="Bookman Old Style"/>
          <w:spacing w:val="-3"/>
        </w:rPr>
      </w:pPr>
      <w:r>
        <w:rPr>
          <w:rFonts w:ascii="Bookman Old Style" w:hAnsi="Bookman Old Style"/>
          <w:spacing w:val="-3"/>
        </w:rPr>
        <w:t>AFFECTED PARTIES:</w:t>
      </w:r>
      <w:r w:rsidR="00D65C4F">
        <w:rPr>
          <w:rFonts w:ascii="Bookman Old Style" w:hAnsi="Bookman Old Style"/>
          <w:spacing w:val="-3"/>
        </w:rPr>
        <w:t xml:space="preserve"> </w:t>
      </w:r>
      <w:r w:rsidR="00365478">
        <w:rPr>
          <w:rFonts w:ascii="Bookman Old Style" w:hAnsi="Bookman Old Style"/>
          <w:spacing w:val="-3"/>
        </w:rPr>
        <w:t>Harbor pilot corporations operating in the State</w:t>
      </w:r>
      <w:r w:rsidR="00173A38">
        <w:rPr>
          <w:rFonts w:ascii="Bookman Old Style" w:hAnsi="Bookman Old Style"/>
          <w:spacing w:val="-3"/>
        </w:rPr>
        <w:t>.</w:t>
      </w:r>
    </w:p>
    <w:p w14:paraId="73D160D7" w14:textId="60BF219A" w:rsidR="0064068D" w:rsidRDefault="0064068D" w:rsidP="00A765D0">
      <w:pPr>
        <w:ind w:left="720"/>
        <w:rPr>
          <w:rFonts w:ascii="Bookman Old Style" w:hAnsi="Bookman Old Style"/>
          <w:spacing w:val="-3"/>
        </w:rPr>
      </w:pPr>
      <w:r>
        <w:rPr>
          <w:rFonts w:ascii="Bookman Old Style" w:hAnsi="Bookman Old Style"/>
          <w:spacing w:val="-3"/>
        </w:rPr>
        <w:t>CONSENSUS-BASED RULE DEVELOPMENT:</w:t>
      </w:r>
      <w:r w:rsidR="009121BD">
        <w:rPr>
          <w:rFonts w:ascii="Bookman Old Style" w:hAnsi="Bookman Old Style"/>
          <w:spacing w:val="-3"/>
        </w:rPr>
        <w:t xml:space="preserve"> </w:t>
      </w:r>
      <w:r w:rsidR="00B47017">
        <w:rPr>
          <w:rFonts w:ascii="Bookman Old Style" w:hAnsi="Bookman Old Style"/>
          <w:spacing w:val="-3"/>
        </w:rPr>
        <w:t>N</w:t>
      </w:r>
      <w:r w:rsidR="0081067A">
        <w:rPr>
          <w:rFonts w:ascii="Bookman Old Style" w:hAnsi="Bookman Old Style"/>
          <w:spacing w:val="-3"/>
        </w:rPr>
        <w:t>A</w:t>
      </w:r>
      <w:r w:rsidR="00B47017">
        <w:rPr>
          <w:rFonts w:ascii="Bookman Old Style" w:hAnsi="Bookman Old Style"/>
          <w:spacing w:val="-3"/>
        </w:rPr>
        <w:t>.</w:t>
      </w:r>
    </w:p>
    <w:p w14:paraId="427D03ED" w14:textId="77777777" w:rsidR="0064068D" w:rsidRDefault="0064068D" w:rsidP="0064068D">
      <w:pPr>
        <w:ind w:firstLine="720"/>
        <w:rPr>
          <w:rFonts w:ascii="Bookman Old Style" w:hAnsi="Bookman Old Style"/>
          <w:spacing w:val="-3"/>
        </w:rPr>
      </w:pPr>
      <w:r>
        <w:rPr>
          <w:rFonts w:ascii="Bookman Old Style" w:hAnsi="Bookman Old Style"/>
          <w:spacing w:val="-3"/>
        </w:rPr>
        <w:t>CONTACT PERSON: Same as Agency contact above.</w:t>
      </w:r>
    </w:p>
    <w:p w14:paraId="3B06BA96" w14:textId="77777777" w:rsidR="009121BD" w:rsidRDefault="009121BD" w:rsidP="0064068D">
      <w:pPr>
        <w:ind w:firstLine="720"/>
        <w:rPr>
          <w:rFonts w:ascii="Bookman Old Style" w:hAnsi="Bookman Old Style"/>
          <w:spacing w:val="-3"/>
        </w:rPr>
      </w:pPr>
    </w:p>
    <w:p w14:paraId="493DD0DB" w14:textId="77777777" w:rsidR="009121BD" w:rsidRDefault="009121BD" w:rsidP="0064068D">
      <w:pPr>
        <w:ind w:firstLine="720"/>
        <w:rPr>
          <w:rFonts w:ascii="Bookman Old Style" w:hAnsi="Bookman Old Style"/>
          <w:spacing w:val="-3"/>
        </w:rPr>
      </w:pPr>
    </w:p>
    <w:p w14:paraId="76B19CEC" w14:textId="77777777" w:rsidR="00D1567E" w:rsidRDefault="00D1567E" w:rsidP="001D4E50">
      <w:pPr>
        <w:ind w:left="1080" w:hanging="1080"/>
        <w:rPr>
          <w:rFonts w:ascii="Bookman Old Style" w:hAnsi="Bookman Old Style"/>
          <w:spacing w:val="-3"/>
        </w:rPr>
      </w:pPr>
    </w:p>
    <w:sectPr w:rsidR="00D1567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3555A" w14:textId="77777777" w:rsidR="001474E6" w:rsidRDefault="001474E6" w:rsidP="00227D83">
      <w:r>
        <w:separator/>
      </w:r>
    </w:p>
  </w:endnote>
  <w:endnote w:type="continuationSeparator" w:id="0">
    <w:p w14:paraId="38D95895" w14:textId="77777777" w:rsidR="001474E6" w:rsidRDefault="001474E6" w:rsidP="0022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03486" w14:textId="77777777" w:rsidR="00227D83" w:rsidRDefault="00227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C9768" w14:textId="77777777" w:rsidR="001474E6" w:rsidRDefault="001474E6" w:rsidP="00227D83">
      <w:r>
        <w:separator/>
      </w:r>
    </w:p>
  </w:footnote>
  <w:footnote w:type="continuationSeparator" w:id="0">
    <w:p w14:paraId="65BF168C" w14:textId="77777777" w:rsidR="001474E6" w:rsidRDefault="001474E6" w:rsidP="00227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4F"/>
    <w:rsid w:val="00064AEF"/>
    <w:rsid w:val="0007661E"/>
    <w:rsid w:val="0009457C"/>
    <w:rsid w:val="000C25EB"/>
    <w:rsid w:val="000D073C"/>
    <w:rsid w:val="00107925"/>
    <w:rsid w:val="00121471"/>
    <w:rsid w:val="001404F9"/>
    <w:rsid w:val="00145267"/>
    <w:rsid w:val="001474E6"/>
    <w:rsid w:val="001675B6"/>
    <w:rsid w:val="00173A38"/>
    <w:rsid w:val="00180C42"/>
    <w:rsid w:val="0018327A"/>
    <w:rsid w:val="001D4E50"/>
    <w:rsid w:val="00202EF7"/>
    <w:rsid w:val="00227D83"/>
    <w:rsid w:val="00260F28"/>
    <w:rsid w:val="00320FAD"/>
    <w:rsid w:val="00365478"/>
    <w:rsid w:val="00377C7A"/>
    <w:rsid w:val="00393C75"/>
    <w:rsid w:val="003A5218"/>
    <w:rsid w:val="00423005"/>
    <w:rsid w:val="00433D40"/>
    <w:rsid w:val="00446D27"/>
    <w:rsid w:val="00470B13"/>
    <w:rsid w:val="00493114"/>
    <w:rsid w:val="004A29A1"/>
    <w:rsid w:val="004F4F5D"/>
    <w:rsid w:val="00522647"/>
    <w:rsid w:val="00594A25"/>
    <w:rsid w:val="005D25C4"/>
    <w:rsid w:val="0064068D"/>
    <w:rsid w:val="00727734"/>
    <w:rsid w:val="007310E5"/>
    <w:rsid w:val="00740E30"/>
    <w:rsid w:val="00752151"/>
    <w:rsid w:val="00785F6A"/>
    <w:rsid w:val="007A157F"/>
    <w:rsid w:val="0081067A"/>
    <w:rsid w:val="008920A2"/>
    <w:rsid w:val="00893C33"/>
    <w:rsid w:val="008D7E80"/>
    <w:rsid w:val="008E1F53"/>
    <w:rsid w:val="008E2A45"/>
    <w:rsid w:val="00902FF7"/>
    <w:rsid w:val="009121BD"/>
    <w:rsid w:val="00980959"/>
    <w:rsid w:val="009B507B"/>
    <w:rsid w:val="009C177D"/>
    <w:rsid w:val="00A424EC"/>
    <w:rsid w:val="00A5676B"/>
    <w:rsid w:val="00A765D0"/>
    <w:rsid w:val="00AA23A9"/>
    <w:rsid w:val="00AC0ADB"/>
    <w:rsid w:val="00AC674F"/>
    <w:rsid w:val="00B434BC"/>
    <w:rsid w:val="00B47017"/>
    <w:rsid w:val="00B56041"/>
    <w:rsid w:val="00B73EEB"/>
    <w:rsid w:val="00B917B9"/>
    <w:rsid w:val="00BA4B22"/>
    <w:rsid w:val="00C75710"/>
    <w:rsid w:val="00C85EBC"/>
    <w:rsid w:val="00CF0433"/>
    <w:rsid w:val="00D1567E"/>
    <w:rsid w:val="00D370B8"/>
    <w:rsid w:val="00D4334C"/>
    <w:rsid w:val="00D65C4F"/>
    <w:rsid w:val="00D71332"/>
    <w:rsid w:val="00D73970"/>
    <w:rsid w:val="00D75EC1"/>
    <w:rsid w:val="00D833AB"/>
    <w:rsid w:val="00E35430"/>
    <w:rsid w:val="00E77282"/>
    <w:rsid w:val="00EC188B"/>
    <w:rsid w:val="00EF0A92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45B3"/>
  <w15:chartTrackingRefBased/>
  <w15:docId w15:val="{7875A181-2717-4929-A85D-BD84AC65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E50"/>
    <w:pPr>
      <w:widowControl w:val="0"/>
      <w:spacing w:after="0" w:line="240" w:lineRule="auto"/>
    </w:pPr>
    <w:rPr>
      <w:rFonts w:ascii="Garamond Antiqua" w:eastAsia="Times New Roman" w:hAnsi="Garamond Antiqua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E5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D4E5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0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0C42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7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D83"/>
    <w:rPr>
      <w:rFonts w:ascii="Garamond Antiqua" w:eastAsia="Times New Roman" w:hAnsi="Garamond Antiqua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27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D83"/>
    <w:rPr>
      <w:rFonts w:ascii="Garamond Antiqua" w:eastAsia="Times New Roman" w:hAnsi="Garamond Antiqua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Seagroves, Dawn</dc:creator>
  <cp:keywords/>
  <dc:description/>
  <cp:lastModifiedBy>Burns, Matthew</cp:lastModifiedBy>
  <cp:revision>17</cp:revision>
  <cp:lastPrinted>2024-07-15T18:21:00Z</cp:lastPrinted>
  <dcterms:created xsi:type="dcterms:W3CDTF">2025-06-26T18:19:00Z</dcterms:created>
  <dcterms:modified xsi:type="dcterms:W3CDTF">2025-06-30T13:16:00Z</dcterms:modified>
</cp:coreProperties>
</file>